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9F" w:rsidRDefault="00AC529F" w:rsidP="00AC529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514AF" w:rsidRDefault="002514AF" w:rsidP="00AC529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4AF">
        <w:rPr>
          <w:rFonts w:ascii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6" o:title=""/>
          </v:shape>
          <o:OLEObject Type="Embed" ProgID="Imaging.Document" ShapeID="_x0000_i1025" DrawAspect="Icon" ObjectID="_1666421964" r:id="rId7"/>
        </w:object>
      </w: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4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4AF">
        <w:rPr>
          <w:rFonts w:ascii="Times New Roman" w:hAnsi="Times New Roman" w:cs="Times New Roman"/>
          <w:b/>
          <w:sz w:val="26"/>
          <w:szCs w:val="26"/>
        </w:rPr>
        <w:t>МАЛИНОВСКОГО СЕЛЬСКОГО ПОСЕЛЕНИЯ</w:t>
      </w: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4AF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4A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4AF" w:rsidRPr="002514AF" w:rsidRDefault="002514AF" w:rsidP="002514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4AF">
        <w:rPr>
          <w:rFonts w:ascii="Times New Roman" w:hAnsi="Times New Roman" w:cs="Times New Roman"/>
          <w:b/>
          <w:sz w:val="26"/>
          <w:szCs w:val="26"/>
        </w:rPr>
        <w:t xml:space="preserve">     П О С Т А Н О В Л Е Н И Е</w:t>
      </w: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4AF" w:rsidRPr="002514AF" w:rsidRDefault="002514AF" w:rsidP="00251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4AF" w:rsidRPr="002514AF" w:rsidRDefault="002514AF" w:rsidP="002514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514A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15 июня</w:t>
      </w:r>
      <w:r w:rsidRPr="002514AF">
        <w:rPr>
          <w:rFonts w:ascii="Times New Roman" w:hAnsi="Times New Roman" w:cs="Times New Roman"/>
          <w:sz w:val="26"/>
          <w:szCs w:val="26"/>
        </w:rPr>
        <w:t xml:space="preserve">   2020 г.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14AF">
        <w:rPr>
          <w:rFonts w:ascii="Times New Roman" w:hAnsi="Times New Roman" w:cs="Times New Roman"/>
          <w:sz w:val="26"/>
          <w:szCs w:val="26"/>
        </w:rPr>
        <w:t xml:space="preserve">      с. Малиново                            </w:t>
      </w:r>
      <w:r w:rsidRPr="002514AF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514A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514A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514AF">
        <w:rPr>
          <w:rFonts w:ascii="Times New Roman" w:hAnsi="Times New Roman" w:cs="Times New Roman"/>
          <w:sz w:val="26"/>
          <w:szCs w:val="26"/>
        </w:rPr>
        <w:t>-па</w:t>
      </w:r>
    </w:p>
    <w:p w:rsidR="00AC529F" w:rsidRPr="00AC529F" w:rsidRDefault="00AC529F" w:rsidP="00AC52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6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281"/>
      </w:tblGrid>
      <w:tr w:rsidR="00B94128" w:rsidRPr="00B94128" w:rsidTr="005657EE">
        <w:trPr>
          <w:tblCellSpacing w:w="0" w:type="dxa"/>
        </w:trPr>
        <w:tc>
          <w:tcPr>
            <w:tcW w:w="9355" w:type="dxa"/>
            <w:hideMark/>
          </w:tcPr>
          <w:p w:rsidR="00D406AC" w:rsidRDefault="00D406AC" w:rsidP="00D406A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7FD6">
              <w:rPr>
                <w:b/>
                <w:sz w:val="28"/>
                <w:szCs w:val="28"/>
              </w:rPr>
              <w:t xml:space="preserve">Об утверждении Положения о порядке </w:t>
            </w:r>
            <w:r>
              <w:rPr>
                <w:b/>
                <w:sz w:val="28"/>
                <w:szCs w:val="28"/>
              </w:rPr>
              <w:t>использования</w:t>
            </w:r>
          </w:p>
          <w:p w:rsidR="00D406AC" w:rsidRDefault="00D406AC" w:rsidP="00D406A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бюджетных ассигнований </w:t>
            </w:r>
            <w:r w:rsidRPr="001F7FD6">
              <w:rPr>
                <w:b/>
                <w:sz w:val="28"/>
                <w:szCs w:val="28"/>
              </w:rPr>
              <w:t>резервного фонда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06AC" w:rsidRPr="001F7FD6" w:rsidRDefault="00D406AC" w:rsidP="00D406A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1F7FD6">
              <w:rPr>
                <w:b/>
                <w:sz w:val="28"/>
                <w:szCs w:val="28"/>
              </w:rPr>
              <w:t xml:space="preserve">дминистрации </w:t>
            </w:r>
            <w:r>
              <w:rPr>
                <w:b/>
                <w:sz w:val="28"/>
                <w:szCs w:val="28"/>
              </w:rPr>
              <w:t>Малиновского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7FD6">
              <w:rPr>
                <w:b/>
                <w:sz w:val="28"/>
                <w:szCs w:val="28"/>
              </w:rPr>
              <w:t>сельского поселения</w:t>
            </w:r>
          </w:p>
          <w:p w:rsidR="002514AF" w:rsidRDefault="002514AF" w:rsidP="00B73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14AF" w:rsidRDefault="002514AF" w:rsidP="00B73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103F7" w:rsidRPr="00793DA1" w:rsidRDefault="00E103F7" w:rsidP="00D6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1" w:type="dxa"/>
            <w:hideMark/>
          </w:tcPr>
          <w:p w:rsidR="00B94128" w:rsidRPr="00B94128" w:rsidRDefault="00B94128" w:rsidP="00B9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6E9B" w:rsidRDefault="00D406AC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6AC">
        <w:rPr>
          <w:rFonts w:ascii="Times New Roman" w:hAnsi="Times New Roman" w:cs="Times New Roman"/>
          <w:sz w:val="26"/>
          <w:szCs w:val="26"/>
        </w:rPr>
        <w:t xml:space="preserve">В соответствии со статьей 81 Бюджетного кодекса Российской Федерации, Положением о бюджетном процессе в </w:t>
      </w:r>
      <w:r w:rsidRPr="00D406AC">
        <w:rPr>
          <w:rFonts w:ascii="Times New Roman" w:hAnsi="Times New Roman" w:cs="Times New Roman"/>
          <w:sz w:val="26"/>
          <w:szCs w:val="26"/>
        </w:rPr>
        <w:t>Малиновском</w:t>
      </w:r>
      <w:r w:rsidRPr="00D406AC">
        <w:rPr>
          <w:rFonts w:ascii="Times New Roman" w:hAnsi="Times New Roman" w:cs="Times New Roman"/>
          <w:sz w:val="26"/>
          <w:szCs w:val="26"/>
        </w:rPr>
        <w:t xml:space="preserve"> сельском поселении,</w:t>
      </w:r>
      <w:r>
        <w:rPr>
          <w:sz w:val="28"/>
          <w:szCs w:val="28"/>
        </w:rPr>
        <w:t xml:space="preserve"> </w:t>
      </w:r>
      <w:r w:rsidR="00B94128" w:rsidRPr="00F740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87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="00B94128" w:rsidRPr="00F74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E9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  <w:r w:rsidR="00F74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66E9B" w:rsidRDefault="00D66E9B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409E" w:rsidRDefault="00F7409E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66E9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</w:p>
    <w:p w:rsidR="00D66E9B" w:rsidRDefault="00D66E9B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6AC" w:rsidRDefault="00B94128" w:rsidP="00D40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F7409E" w:rsidRPr="00D66E9B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D66E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6E9B" w:rsidRPr="00D406AC" w:rsidRDefault="00D406AC" w:rsidP="00D40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 </w:t>
      </w:r>
      <w:r w:rsidRPr="00D406AC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использования бюджетных ассигнований резервного фонда администрации </w:t>
      </w:r>
      <w:r w:rsidRPr="00D406AC">
        <w:rPr>
          <w:rFonts w:ascii="Times New Roman" w:hAnsi="Times New Roman" w:cs="Times New Roman"/>
          <w:sz w:val="26"/>
          <w:szCs w:val="26"/>
        </w:rPr>
        <w:t>Малиновского</w:t>
      </w:r>
      <w:r w:rsidRPr="00D406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06AC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874244" w:rsidRPr="00D406AC" w:rsidRDefault="00D406AC" w:rsidP="005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406AC">
        <w:rPr>
          <w:rFonts w:ascii="Times New Roman" w:hAnsi="Times New Roman" w:cs="Times New Roman"/>
          <w:sz w:val="26"/>
          <w:szCs w:val="26"/>
        </w:rPr>
        <w:t>2</w:t>
      </w:r>
      <w:r w:rsidR="00874244" w:rsidRPr="00D406AC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</w:t>
      </w:r>
      <w:r w:rsidR="00D66E9B" w:rsidRPr="00D406AC">
        <w:rPr>
          <w:rFonts w:ascii="Times New Roman" w:hAnsi="Times New Roman" w:cs="Times New Roman"/>
          <w:sz w:val="26"/>
          <w:szCs w:val="26"/>
        </w:rPr>
        <w:t>его обнародования</w:t>
      </w:r>
      <w:r w:rsidR="00874244" w:rsidRPr="00D406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03F7" w:rsidRDefault="00E103F7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9B" w:rsidRDefault="00D66E9B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9B" w:rsidRDefault="00D66E9B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F7" w:rsidRPr="00B94128" w:rsidRDefault="00E103F7" w:rsidP="0055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128" w:rsidRDefault="005564C0" w:rsidP="00D66E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097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E1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E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D66E9B" w:rsidRPr="00613CAA" w:rsidRDefault="00D66E9B" w:rsidP="00D66E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Малиновского сельского поселения                            </w:t>
      </w:r>
      <w:r w:rsidR="00E0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О.Н. Шкаева</w:t>
      </w:r>
    </w:p>
    <w:p w:rsidR="000E5892" w:rsidRDefault="00B94128" w:rsidP="00B94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3F7" w:rsidRDefault="00E103F7" w:rsidP="00B94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F7" w:rsidRDefault="00E103F7" w:rsidP="00B94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F7" w:rsidRDefault="00E103F7" w:rsidP="00B94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128" w:rsidRPr="00B94128" w:rsidRDefault="00B94128" w:rsidP="00E103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140"/>
      </w:tblGrid>
      <w:tr w:rsidR="00B94128" w:rsidRPr="00B94128" w:rsidTr="005564C0">
        <w:trPr>
          <w:tblCellSpacing w:w="0" w:type="dxa"/>
        </w:trPr>
        <w:tc>
          <w:tcPr>
            <w:tcW w:w="4785" w:type="dxa"/>
            <w:hideMark/>
          </w:tcPr>
          <w:p w:rsidR="00B94128" w:rsidRPr="00B94128" w:rsidRDefault="00B94128" w:rsidP="00E77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hideMark/>
          </w:tcPr>
          <w:p w:rsidR="00E103F7" w:rsidRDefault="00E103F7" w:rsidP="00D66E9B">
            <w:pPr>
              <w:spacing w:after="0" w:line="360" w:lineRule="auto"/>
              <w:ind w:left="37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 w:rsidR="00D40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  <w:p w:rsidR="00E7714B" w:rsidRPr="00E7714B" w:rsidRDefault="00E7714B" w:rsidP="00D66E9B">
            <w:pPr>
              <w:spacing w:after="0" w:line="240" w:lineRule="auto"/>
              <w:ind w:left="520" w:hanging="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94128" w:rsidRPr="00E77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остановлением </w:t>
            </w:r>
            <w:r w:rsidRPr="00E77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E7714B" w:rsidRPr="00E7714B" w:rsidRDefault="00D66E9B" w:rsidP="00D66E9B">
            <w:pPr>
              <w:spacing w:after="0" w:line="240" w:lineRule="auto"/>
              <w:ind w:left="359" w:firstLine="1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Малиновского сельского поселения</w:t>
            </w:r>
          </w:p>
          <w:p w:rsidR="00B94128" w:rsidRPr="00E7714B" w:rsidRDefault="00E103F7" w:rsidP="00D66E9B">
            <w:pPr>
              <w:spacing w:after="0" w:line="240" w:lineRule="auto"/>
              <w:ind w:left="359" w:firstLine="1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94128" w:rsidRPr="00E77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D66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15.06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  <w:r w:rsidR="00B94128" w:rsidRPr="00E77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D66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22-па</w:t>
            </w:r>
          </w:p>
          <w:p w:rsidR="00B94128" w:rsidRPr="00E7714B" w:rsidRDefault="00B94128" w:rsidP="00E77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4128" w:rsidRPr="00162320" w:rsidRDefault="00D406AC" w:rsidP="001623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672DDA" w:rsidRPr="00162320" w:rsidRDefault="00D406AC" w:rsidP="0016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2320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="00E7714B" w:rsidRPr="00162320">
        <w:rPr>
          <w:rFonts w:ascii="Times New Roman" w:hAnsi="Times New Roman" w:cs="Times New Roman"/>
          <w:b/>
          <w:bCs/>
          <w:sz w:val="26"/>
          <w:szCs w:val="26"/>
        </w:rPr>
        <w:t>использования бюджетных ассигнований резервного фонда</w:t>
      </w:r>
    </w:p>
    <w:p w:rsidR="00B94128" w:rsidRPr="00162320" w:rsidRDefault="00E7714B" w:rsidP="0016232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D66E9B" w:rsidRPr="0016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Малиновского сельского поселения</w:t>
      </w:r>
    </w:p>
    <w:p w:rsidR="00162320" w:rsidRPr="00162320" w:rsidRDefault="00162320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62320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выделения и расходования бюджетных средств резервного фонда администрации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Pr="00162320">
        <w:rPr>
          <w:rFonts w:ascii="Times New Roman" w:hAnsi="Times New Roman" w:cs="Times New Roman"/>
          <w:sz w:val="26"/>
          <w:szCs w:val="26"/>
        </w:rPr>
        <w:t xml:space="preserve"> сельского поселения (далее-резервный фонд) на непредвиденные расходы, определяет порядок контроля и предоставления отчетности об использовании бюджетных средств резервного фонда.</w:t>
      </w:r>
    </w:p>
    <w:p w:rsidR="00162320" w:rsidRPr="00162320" w:rsidRDefault="00162320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  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1. Резервный фонд формируется в составе расходной части бюджета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162320">
        <w:rPr>
          <w:rFonts w:ascii="Times New Roman" w:hAnsi="Times New Roman" w:cs="Times New Roman"/>
          <w:sz w:val="26"/>
          <w:szCs w:val="26"/>
        </w:rPr>
        <w:t xml:space="preserve"> и создается для финансирования непредвиденных расходов.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</w:p>
    <w:p w:rsidR="00162320" w:rsidRPr="00162320" w:rsidRDefault="00162320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 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2. Объем резервного фонда утверждается решением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Pr="00162320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162320" w:rsidRPr="00162320" w:rsidRDefault="00162320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3. Бюджетные ассигнования резервного фонда направляются на финансовое обеспечение непредвиденных расходов, в том числе: </w:t>
      </w:r>
    </w:p>
    <w:p w:rsidR="00162320" w:rsidRPr="00162320" w:rsidRDefault="00162320" w:rsidP="00162320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2320">
        <w:rPr>
          <w:rFonts w:ascii="Times New Roman" w:hAnsi="Times New Roman" w:cs="Times New Roman"/>
          <w:sz w:val="26"/>
          <w:szCs w:val="26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связи;</w:t>
      </w:r>
    </w:p>
    <w:p w:rsidR="00162320" w:rsidRPr="00162320" w:rsidRDefault="00162320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62320">
        <w:rPr>
          <w:rFonts w:ascii="Times New Roman" w:hAnsi="Times New Roman" w:cs="Times New Roman"/>
          <w:sz w:val="26"/>
          <w:szCs w:val="26"/>
        </w:rPr>
        <w:t>- проведение ремонтных и восстановительных работ по заявкам органов местного самоуправления поселения на объектах социальной сферы.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4. Решения о выделении бюджетных средств из резервного фонда принимаются в тех случаях, когда бюджетных средств, находящихся в распоряжении главного распорядителя бюджетных средств - администрации </w:t>
      </w:r>
      <w:r w:rsidR="00162320"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 сельского поселения, осуществляющей эти мероприятия, недостаточно. </w:t>
      </w:r>
    </w:p>
    <w:p w:rsidR="00162320" w:rsidRPr="00162320" w:rsidRDefault="00162320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2320">
        <w:rPr>
          <w:rFonts w:ascii="Times New Roman" w:hAnsi="Times New Roman" w:cs="Times New Roman"/>
          <w:sz w:val="26"/>
          <w:szCs w:val="26"/>
        </w:rPr>
        <w:t xml:space="preserve">    </w:t>
      </w:r>
      <w:r w:rsidR="0053319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62320">
        <w:rPr>
          <w:rFonts w:ascii="Times New Roman" w:hAnsi="Times New Roman" w:cs="Times New Roman"/>
          <w:sz w:val="26"/>
          <w:szCs w:val="26"/>
        </w:rPr>
        <w:t xml:space="preserve">5. 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рассмотрения вопроса о выделении средств  из резервного фонда  является письменное обращение на имя главы администрации </w:t>
      </w:r>
      <w:r w:rsidR="00533198">
        <w:rPr>
          <w:rFonts w:ascii="Times New Roman" w:hAnsi="Times New Roman" w:cs="Times New Roman"/>
          <w:sz w:val="26"/>
          <w:szCs w:val="26"/>
        </w:rPr>
        <w:t>Малиновского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 о выделении средств из резервного фонда</w:t>
      </w:r>
      <w:r w:rsidR="00533198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62320">
        <w:rPr>
          <w:rFonts w:ascii="Times New Roman" w:hAnsi="Times New Roman" w:cs="Times New Roman"/>
          <w:kern w:val="2"/>
          <w:sz w:val="26"/>
          <w:szCs w:val="26"/>
        </w:rPr>
        <w:t xml:space="preserve"> которое должно содержать:</w:t>
      </w:r>
    </w:p>
    <w:p w:rsidR="00162320" w:rsidRPr="00162320" w:rsidRDefault="00162320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320">
        <w:rPr>
          <w:rFonts w:ascii="Times New Roman" w:hAnsi="Times New Roman" w:cs="Times New Roman"/>
          <w:sz w:val="26"/>
          <w:szCs w:val="26"/>
        </w:rPr>
        <w:lastRenderedPageBreak/>
        <w:t xml:space="preserve"> 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</w:t>
      </w:r>
      <w:r w:rsidR="00533198">
        <w:rPr>
          <w:rFonts w:ascii="Times New Roman" w:hAnsi="Times New Roman" w:cs="Times New Roman"/>
          <w:sz w:val="26"/>
          <w:szCs w:val="26"/>
        </w:rPr>
        <w:t xml:space="preserve"> </w:t>
      </w:r>
      <w:r w:rsidRPr="00162320">
        <w:rPr>
          <w:rFonts w:ascii="Times New Roman" w:hAnsi="Times New Roman" w:cs="Times New Roman"/>
          <w:sz w:val="26"/>
          <w:szCs w:val="26"/>
        </w:rPr>
        <w:t xml:space="preserve"> К обращению прилагаются: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6. Основанием для выделения бюджетных средств из резервного фонда является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 сельского поселения, предусматривающие выделение средств из резервного фонда, с указанием получателя средств, размера выделяемых средств, цели осуществления расходов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2320" w:rsidRPr="00162320">
        <w:rPr>
          <w:rFonts w:ascii="Times New Roman" w:hAnsi="Times New Roman" w:cs="Times New Roman"/>
          <w:sz w:val="26"/>
          <w:szCs w:val="26"/>
        </w:rPr>
        <w:t>- постановление).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7. Проекты постановлений готовит финансовый орган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 поселения. 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8. В случае невозможности выделения средств из резервного фонда на финансирование указанных целей глава администрации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 сельского поселения  направляет обратившемуся лицу мотивированный ответ с указанием конкретных причин.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8.1. </w:t>
      </w:r>
      <w:r w:rsidR="00162320" w:rsidRPr="00162320">
        <w:rPr>
          <w:rFonts w:ascii="Times New Roman" w:hAnsi="Times New Roman" w:cs="Times New Roman"/>
          <w:sz w:val="26"/>
          <w:szCs w:val="26"/>
        </w:rPr>
        <w:t>Основанием отказа в выделении средств из резервного фонда являются: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</w:t>
      </w:r>
      <w:r w:rsidR="00162320" w:rsidRPr="00162320">
        <w:rPr>
          <w:rFonts w:ascii="Times New Roman" w:hAnsi="Times New Roman" w:cs="Times New Roman"/>
          <w:sz w:val="26"/>
          <w:szCs w:val="26"/>
        </w:rPr>
        <w:t>Несоответствие целей, указанных в обращении, целям расходования средств из резервного фонда и вопросам местного значения;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- </w:t>
      </w:r>
      <w:r w:rsidR="00162320" w:rsidRPr="00162320">
        <w:rPr>
          <w:rFonts w:ascii="Times New Roman" w:hAnsi="Times New Roman" w:cs="Times New Roman"/>
          <w:sz w:val="26"/>
          <w:szCs w:val="26"/>
        </w:rPr>
        <w:t>Отсутствие необходимого обоснования и документов, подтверждающих обоснованность финансирования указанных в обращении целей;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- </w:t>
      </w:r>
      <w:r w:rsidR="00162320" w:rsidRPr="00162320">
        <w:rPr>
          <w:rFonts w:ascii="Times New Roman" w:hAnsi="Times New Roman" w:cs="Times New Roman"/>
          <w:sz w:val="26"/>
          <w:szCs w:val="26"/>
        </w:rPr>
        <w:t>Недостаточность средств резервного фонда для финансирования целей, указанных в обращении.</w:t>
      </w:r>
    </w:p>
    <w:p w:rsidR="00162320" w:rsidRPr="00162320" w:rsidRDefault="00162320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320">
        <w:rPr>
          <w:rFonts w:ascii="Times New Roman" w:hAnsi="Times New Roman" w:cs="Times New Roman"/>
          <w:sz w:val="26"/>
          <w:szCs w:val="26"/>
        </w:rPr>
        <w:t xml:space="preserve">  </w:t>
      </w:r>
      <w:r w:rsidR="0053319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2320">
        <w:rPr>
          <w:rFonts w:ascii="Times New Roman" w:hAnsi="Times New Roman" w:cs="Times New Roman"/>
          <w:sz w:val="26"/>
          <w:szCs w:val="26"/>
        </w:rPr>
        <w:t xml:space="preserve">9. Средства резервного фонда подлежат использованию строго по целевому назначению, определенному постановлением. Использование средств резервного фонда на другие цели не допускается. </w:t>
      </w:r>
    </w:p>
    <w:p w:rsidR="00162320" w:rsidRPr="00162320" w:rsidRDefault="00533198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>В случаях установления нецелевого использования бюджетных средств выделенных из резервного фонда, средства подлежат возврату в бюджет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>сельского поселения</w:t>
      </w:r>
      <w:r w:rsidR="00162320" w:rsidRPr="00162320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62320" w:rsidRPr="00162320" w:rsidRDefault="00533198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В случае неполного использования средств, выделенных за счет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резервного фонда, неиспользованные остатки подлежат возврату на единый счет бюджета 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="00162320" w:rsidRPr="00162320">
        <w:rPr>
          <w:rFonts w:ascii="Times New Roman" w:hAnsi="Times New Roman" w:cs="Times New Roman"/>
          <w:sz w:val="26"/>
          <w:szCs w:val="26"/>
        </w:rPr>
        <w:t>в течение 10 календарных дней со дня</w:t>
      </w:r>
      <w:r w:rsidR="00162320" w:rsidRPr="00162320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представления отчета об использовании средств резервного фонда администрации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поселения.</w:t>
      </w:r>
    </w:p>
    <w:p w:rsidR="00162320" w:rsidRPr="00162320" w:rsidRDefault="00162320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10. Администрация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 сельского поселения, как главный распорядитель бюджетных средств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Pr="00162320">
        <w:rPr>
          <w:rFonts w:ascii="Times New Roman" w:hAnsi="Times New Roman" w:cs="Times New Roman"/>
          <w:sz w:val="26"/>
          <w:szCs w:val="26"/>
        </w:rPr>
        <w:t xml:space="preserve">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 сельского поселения, получатели бюджетных средств из резервного фонда несут ответственность за целевое использование средств в порядке, установленном законодательством Российской Федерации.</w:t>
      </w:r>
    </w:p>
    <w:p w:rsidR="00162320" w:rsidRPr="00162320" w:rsidRDefault="00533198" w:rsidP="001623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11. В месячный срок, после проведения соответствующих мероприятий, администрация сельского поселения представляет в финансовый орган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 сельского поселения отчет об использовании этих средств по форме утвержденной приложением 1 к настоящему Положению. </w:t>
      </w:r>
    </w:p>
    <w:p w:rsidR="00162320" w:rsidRPr="00162320" w:rsidRDefault="00533198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62320" w:rsidRPr="00162320">
        <w:rPr>
          <w:rFonts w:ascii="Times New Roman" w:hAnsi="Times New Roman" w:cs="Times New Roman"/>
          <w:sz w:val="26"/>
          <w:szCs w:val="26"/>
        </w:rPr>
        <w:t xml:space="preserve">12.  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по форме согласно утвержденной приложением № 2 к настоящему  Положению.</w:t>
      </w:r>
    </w:p>
    <w:p w:rsidR="00162320" w:rsidRPr="00162320" w:rsidRDefault="00533198" w:rsidP="0016232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   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>13. Контроль</w:t>
      </w:r>
      <w:r>
        <w:rPr>
          <w:rFonts w:ascii="Times New Roman" w:hAnsi="Times New Roman" w:cs="Times New Roman"/>
          <w:kern w:val="2"/>
          <w:sz w:val="26"/>
          <w:szCs w:val="26"/>
        </w:rPr>
        <w:t>,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 за использованием бюджетных ассигнований резервного фонда</w:t>
      </w:r>
      <w:r>
        <w:rPr>
          <w:rFonts w:ascii="Times New Roman" w:hAnsi="Times New Roman" w:cs="Times New Roman"/>
          <w:kern w:val="2"/>
          <w:sz w:val="26"/>
          <w:szCs w:val="26"/>
        </w:rPr>
        <w:t>,</w:t>
      </w:r>
      <w:r w:rsidR="00162320" w:rsidRPr="00162320">
        <w:rPr>
          <w:rFonts w:ascii="Times New Roman" w:hAnsi="Times New Roman" w:cs="Times New Roman"/>
          <w:kern w:val="2"/>
          <w:sz w:val="26"/>
          <w:szCs w:val="26"/>
        </w:rPr>
        <w:t xml:space="preserve"> осуществляется финансовым органом поселения, органами муниципального финансового контроля в пределах своей компетенции.</w:t>
      </w:r>
    </w:p>
    <w:p w:rsidR="00162320" w:rsidRPr="000066E6" w:rsidRDefault="00162320" w:rsidP="00162320">
      <w:pPr>
        <w:spacing w:line="276" w:lineRule="auto"/>
        <w:jc w:val="both"/>
        <w:rPr>
          <w:sz w:val="28"/>
          <w:szCs w:val="28"/>
        </w:rPr>
      </w:pPr>
    </w:p>
    <w:p w:rsidR="00162320" w:rsidRDefault="00162320" w:rsidP="00162320">
      <w:pPr>
        <w:jc w:val="both"/>
        <w:rPr>
          <w:sz w:val="26"/>
          <w:szCs w:val="26"/>
        </w:rPr>
      </w:pPr>
    </w:p>
    <w:p w:rsidR="00162320" w:rsidRDefault="00162320" w:rsidP="00162320">
      <w:pPr>
        <w:jc w:val="both"/>
        <w:rPr>
          <w:sz w:val="26"/>
          <w:szCs w:val="26"/>
        </w:rPr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Default="00162320" w:rsidP="00E06141">
      <w:pPr>
        <w:pStyle w:val="ConsPlusNormal"/>
        <w:tabs>
          <w:tab w:val="left" w:pos="284"/>
        </w:tabs>
        <w:outlineLvl w:val="1"/>
      </w:pPr>
    </w:p>
    <w:p w:rsidR="00162320" w:rsidRDefault="00162320" w:rsidP="00162320">
      <w:pPr>
        <w:pStyle w:val="ConsPlusNormal"/>
        <w:tabs>
          <w:tab w:val="left" w:pos="284"/>
        </w:tabs>
        <w:jc w:val="right"/>
        <w:outlineLvl w:val="1"/>
      </w:pPr>
    </w:p>
    <w:p w:rsidR="00162320" w:rsidRPr="00533198" w:rsidRDefault="00162320" w:rsidP="00533198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319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2320" w:rsidRPr="00533198" w:rsidRDefault="00162320" w:rsidP="005331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33198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533198">
        <w:rPr>
          <w:rFonts w:ascii="Times New Roman" w:hAnsi="Times New Roman" w:cs="Times New Roman"/>
          <w:kern w:val="2"/>
          <w:sz w:val="24"/>
          <w:szCs w:val="24"/>
        </w:rPr>
        <w:t xml:space="preserve">порядке </w:t>
      </w:r>
      <w:r w:rsidRPr="00533198">
        <w:rPr>
          <w:rFonts w:ascii="Times New Roman" w:hAnsi="Times New Roman" w:cs="Times New Roman"/>
          <w:bCs/>
          <w:kern w:val="2"/>
          <w:sz w:val="24"/>
          <w:szCs w:val="24"/>
        </w:rPr>
        <w:t xml:space="preserve">использования бюджетных </w:t>
      </w:r>
    </w:p>
    <w:p w:rsidR="00162320" w:rsidRPr="00533198" w:rsidRDefault="00162320" w:rsidP="005331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533198">
        <w:rPr>
          <w:rFonts w:ascii="Times New Roman" w:hAnsi="Times New Roman" w:cs="Times New Roman"/>
          <w:bCs/>
          <w:kern w:val="2"/>
          <w:sz w:val="24"/>
          <w:szCs w:val="24"/>
        </w:rPr>
        <w:t>ассигнований резервного фонда администрации</w:t>
      </w:r>
      <w:r w:rsidRPr="0053319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162320" w:rsidRPr="00533198" w:rsidRDefault="00533198" w:rsidP="005331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3198">
        <w:rPr>
          <w:rFonts w:ascii="Times New Roman" w:hAnsi="Times New Roman" w:cs="Times New Roman"/>
          <w:sz w:val="24"/>
          <w:szCs w:val="24"/>
        </w:rPr>
        <w:t>Малиновского</w:t>
      </w:r>
      <w:r w:rsidR="00162320" w:rsidRPr="00533198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</w:p>
    <w:p w:rsidR="00162320" w:rsidRPr="000D6647" w:rsidRDefault="00162320" w:rsidP="0016232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ОТЧЕТ</w:t>
      </w:r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получателя бюджетных ассигнований резервного фонда об использовании бюджетны</w:t>
      </w:r>
      <w:r w:rsidR="00533198">
        <w:rPr>
          <w:rFonts w:ascii="Times New Roman" w:hAnsi="Times New Roman" w:cs="Times New Roman"/>
          <w:sz w:val="26"/>
          <w:szCs w:val="26"/>
        </w:rPr>
        <w:t>х ассигнований резервного фонда</w:t>
      </w:r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(наименование получателя бюджетных средств)</w:t>
      </w:r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по состоянию на ________________ 20___ г.</w:t>
      </w:r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 xml:space="preserve">  руб.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850"/>
        <w:gridCol w:w="1559"/>
        <w:gridCol w:w="1276"/>
        <w:gridCol w:w="992"/>
        <w:gridCol w:w="709"/>
        <w:gridCol w:w="284"/>
      </w:tblGrid>
      <w:tr w:rsidR="00162320" w:rsidRPr="00533198" w:rsidTr="00533198">
        <w:trPr>
          <w:gridAfter w:val="1"/>
          <w:wAfter w:w="28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98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Основание выделения средств (№ и дата постановления  о выделении бюджетных ассигнований)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Цель выделения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Сумма по основанию выделения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Кассовый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№ и дата муниципального контракта,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Остаток неиспользованных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  <w:hyperlink r:id="rId8" w:anchor="Par30" w:history="1">
              <w:r w:rsidRPr="00533198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162320" w:rsidRPr="00533198" w:rsidTr="00533198">
        <w:trPr>
          <w:gridAfter w:val="1"/>
          <w:wAfter w:w="28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3D29BA" w:rsidTr="008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3D29BA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3D29BA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3D29BA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3D29BA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3D29BA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3D29BA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3D29BA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62320" w:rsidRPr="000D6647" w:rsidRDefault="00162320" w:rsidP="0016232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320" w:rsidRPr="000D6647" w:rsidRDefault="00162320" w:rsidP="0016232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  <w:r w:rsidRPr="00533198">
        <w:rPr>
          <w:rFonts w:ascii="Times New Roman" w:hAnsi="Times New Roman" w:cs="Times New Roman"/>
          <w:sz w:val="26"/>
          <w:szCs w:val="26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9"/>
        <w:gridCol w:w="1133"/>
        <w:gridCol w:w="551"/>
        <w:gridCol w:w="2253"/>
      </w:tblGrid>
      <w:tr w:rsidR="00162320" w:rsidRPr="00533198" w:rsidTr="008931C7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Исполнитель (ФИО) тел.</w:t>
      </w:r>
    </w:p>
    <w:p w:rsidR="00162320" w:rsidRPr="000D6647" w:rsidRDefault="00162320" w:rsidP="00162320">
      <w:pPr>
        <w:tabs>
          <w:tab w:val="left" w:pos="284"/>
        </w:tabs>
        <w:rPr>
          <w:sz w:val="28"/>
          <w:szCs w:val="28"/>
        </w:rPr>
        <w:sectPr w:rsidR="00162320" w:rsidRPr="000D6647" w:rsidSect="00533198">
          <w:footerReference w:type="default" r:id="rId9"/>
          <w:pgSz w:w="11906" w:h="16838"/>
          <w:pgMar w:top="1134" w:right="991" w:bottom="993" w:left="1418" w:header="709" w:footer="709" w:gutter="0"/>
          <w:pgNumType w:start="1"/>
          <w:cols w:space="720"/>
        </w:sectPr>
      </w:pPr>
    </w:p>
    <w:p w:rsidR="00162320" w:rsidRPr="00533198" w:rsidRDefault="00162320" w:rsidP="0053319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62320" w:rsidRPr="00533198" w:rsidRDefault="00162320" w:rsidP="005331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Pr="00533198">
        <w:rPr>
          <w:rFonts w:ascii="Times New Roman" w:hAnsi="Times New Roman" w:cs="Times New Roman"/>
          <w:kern w:val="2"/>
          <w:sz w:val="26"/>
          <w:szCs w:val="26"/>
        </w:rPr>
        <w:t xml:space="preserve">порядке </w:t>
      </w:r>
      <w:r w:rsidRPr="00533198">
        <w:rPr>
          <w:rFonts w:ascii="Times New Roman" w:hAnsi="Times New Roman" w:cs="Times New Roman"/>
          <w:bCs/>
          <w:kern w:val="2"/>
          <w:sz w:val="26"/>
          <w:szCs w:val="26"/>
        </w:rPr>
        <w:t xml:space="preserve">использования бюджетных </w:t>
      </w:r>
    </w:p>
    <w:p w:rsidR="00162320" w:rsidRPr="00533198" w:rsidRDefault="00162320" w:rsidP="005331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33198">
        <w:rPr>
          <w:rFonts w:ascii="Times New Roman" w:hAnsi="Times New Roman" w:cs="Times New Roman"/>
          <w:bCs/>
          <w:kern w:val="2"/>
          <w:sz w:val="26"/>
          <w:szCs w:val="26"/>
        </w:rPr>
        <w:t>ассигнований резервного фонда администрации</w:t>
      </w:r>
      <w:r w:rsidRPr="00533198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</w:p>
    <w:p w:rsidR="00162320" w:rsidRPr="00533198" w:rsidRDefault="00533198" w:rsidP="005331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Малиновского</w:t>
      </w:r>
      <w:r w:rsidR="00162320" w:rsidRPr="00533198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</w:t>
      </w:r>
    </w:p>
    <w:p w:rsidR="00162320" w:rsidRPr="000D6647" w:rsidRDefault="00162320" w:rsidP="0016232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320" w:rsidRPr="00533198" w:rsidRDefault="00162320" w:rsidP="0016232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ОТЧЕТ</w:t>
      </w:r>
    </w:p>
    <w:p w:rsidR="00162320" w:rsidRPr="00533198" w:rsidRDefault="00162320" w:rsidP="0053319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162320" w:rsidRPr="00533198" w:rsidTr="008931C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Сумма,  рублей</w:t>
            </w:r>
          </w:p>
        </w:tc>
      </w:tr>
      <w:tr w:rsidR="00162320" w:rsidRPr="00533198" w:rsidTr="00533198">
        <w:trPr>
          <w:trHeight w:val="13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1. Размер бюджетных ассигнований резервного фонда администрации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 </w:t>
            </w: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установленный решением муниципального комитета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 </w:t>
            </w: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533198">
        <w:trPr>
          <w:trHeight w:val="9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2. Распределенный размер бюджетных ассигнований резервного фонда администрации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 </w:t>
            </w: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62320" w:rsidRPr="00533198" w:rsidTr="008931C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3. Фактическое использование бюджетных ассигнований резервного фонда администрации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4. Возвращено неиспользованных бюджетных ассигнований резервного фонда администрации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320" w:rsidRPr="00533198" w:rsidTr="008931C7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5. Нераспределенный остаток бюджетных ассигнований резервного фонда администрации  </w:t>
            </w:r>
            <w:r w:rsidR="00533198"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0" w:rsidRPr="00533198" w:rsidRDefault="00162320" w:rsidP="0016232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2320" w:rsidRPr="00533198" w:rsidRDefault="00162320" w:rsidP="0016232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08"/>
        <w:gridCol w:w="1087"/>
        <w:gridCol w:w="405"/>
        <w:gridCol w:w="2400"/>
      </w:tblGrid>
      <w:tr w:rsidR="00162320" w:rsidRPr="00533198" w:rsidTr="008931C7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 финансового органа </w:t>
            </w:r>
          </w:p>
          <w:p w:rsidR="00162320" w:rsidRPr="00533198" w:rsidRDefault="00533198" w:rsidP="001623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sz w:val="26"/>
                <w:szCs w:val="26"/>
              </w:rPr>
              <w:t>Малиновского</w:t>
            </w:r>
            <w:r w:rsidR="00162320"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320" w:rsidRPr="0053319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сельского поселения</w:t>
            </w:r>
            <w:r w:rsidR="00162320" w:rsidRPr="00533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320" w:rsidRPr="00533198"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62320" w:rsidRPr="00533198" w:rsidTr="008931C7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162320" w:rsidRPr="00533198" w:rsidRDefault="00162320" w:rsidP="00162320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0" w:rsidRPr="00533198" w:rsidRDefault="00162320" w:rsidP="00162320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31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(расшифровка подписи)</w:t>
            </w:r>
          </w:p>
        </w:tc>
      </w:tr>
    </w:tbl>
    <w:p w:rsidR="001979C4" w:rsidRDefault="001979C4" w:rsidP="0053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79C4" w:rsidSect="00FD018C">
      <w:pgSz w:w="11906" w:h="16838"/>
      <w:pgMar w:top="709" w:right="70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26" w:rsidRDefault="00E06141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27B"/>
    <w:multiLevelType w:val="multilevel"/>
    <w:tmpl w:val="1D88759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1">
    <w:nsid w:val="16CD6C13"/>
    <w:multiLevelType w:val="multilevel"/>
    <w:tmpl w:val="E78A2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308C396F"/>
    <w:multiLevelType w:val="multilevel"/>
    <w:tmpl w:val="4B6C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C4A3E"/>
    <w:multiLevelType w:val="multilevel"/>
    <w:tmpl w:val="F3AE1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411A54C1"/>
    <w:multiLevelType w:val="multilevel"/>
    <w:tmpl w:val="90E41E5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26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eastAsiaTheme="minorHAnsi" w:hint="default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sz w:val="26"/>
      </w:rPr>
    </w:lvl>
  </w:abstractNum>
  <w:abstractNum w:abstractNumId="6">
    <w:nsid w:val="4F6E6A8F"/>
    <w:multiLevelType w:val="multilevel"/>
    <w:tmpl w:val="A0AC9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550B3D95"/>
    <w:multiLevelType w:val="multilevel"/>
    <w:tmpl w:val="5A4C98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57C55620"/>
    <w:multiLevelType w:val="multilevel"/>
    <w:tmpl w:val="972C0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733F7C"/>
    <w:multiLevelType w:val="multilevel"/>
    <w:tmpl w:val="4E0A5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B45407E"/>
    <w:multiLevelType w:val="multilevel"/>
    <w:tmpl w:val="2658640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26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eastAsiaTheme="minorHAnsi" w:hint="default"/>
        <w:sz w:val="26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Theme="minorHAnsi" w:hint="default"/>
        <w:sz w:val="26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Theme="minorHAnsi" w:hint="default"/>
        <w:sz w:val="26"/>
      </w:rPr>
    </w:lvl>
  </w:abstractNum>
  <w:abstractNum w:abstractNumId="11">
    <w:nsid w:val="789A6E71"/>
    <w:multiLevelType w:val="multilevel"/>
    <w:tmpl w:val="5E1E3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E5425D9"/>
    <w:multiLevelType w:val="multilevel"/>
    <w:tmpl w:val="558A0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A7"/>
    <w:rsid w:val="000355E8"/>
    <w:rsid w:val="00047503"/>
    <w:rsid w:val="0006119D"/>
    <w:rsid w:val="00067B5D"/>
    <w:rsid w:val="000701ED"/>
    <w:rsid w:val="00085A58"/>
    <w:rsid w:val="00085E71"/>
    <w:rsid w:val="000A7D82"/>
    <w:rsid w:val="000B64FE"/>
    <w:rsid w:val="000E5892"/>
    <w:rsid w:val="00110FD7"/>
    <w:rsid w:val="00162320"/>
    <w:rsid w:val="00163352"/>
    <w:rsid w:val="00171561"/>
    <w:rsid w:val="00182921"/>
    <w:rsid w:val="001979C4"/>
    <w:rsid w:val="001B7C6F"/>
    <w:rsid w:val="001D2A11"/>
    <w:rsid w:val="001D2B96"/>
    <w:rsid w:val="001F0634"/>
    <w:rsid w:val="002224E1"/>
    <w:rsid w:val="002310DE"/>
    <w:rsid w:val="002514AF"/>
    <w:rsid w:val="002668EA"/>
    <w:rsid w:val="002D08B1"/>
    <w:rsid w:val="002D2A43"/>
    <w:rsid w:val="002E0896"/>
    <w:rsid w:val="002E5009"/>
    <w:rsid w:val="0032696A"/>
    <w:rsid w:val="003338C0"/>
    <w:rsid w:val="003341F5"/>
    <w:rsid w:val="003377FE"/>
    <w:rsid w:val="00364957"/>
    <w:rsid w:val="003921E2"/>
    <w:rsid w:val="0039556D"/>
    <w:rsid w:val="003A2175"/>
    <w:rsid w:val="003C1B28"/>
    <w:rsid w:val="003C3D45"/>
    <w:rsid w:val="003E5F51"/>
    <w:rsid w:val="003E5F9A"/>
    <w:rsid w:val="003F1A2D"/>
    <w:rsid w:val="003F2B13"/>
    <w:rsid w:val="004158E2"/>
    <w:rsid w:val="00420DAE"/>
    <w:rsid w:val="00450C05"/>
    <w:rsid w:val="00473324"/>
    <w:rsid w:val="00474507"/>
    <w:rsid w:val="0048662E"/>
    <w:rsid w:val="004C26B3"/>
    <w:rsid w:val="004C67A8"/>
    <w:rsid w:val="004F2939"/>
    <w:rsid w:val="005128CF"/>
    <w:rsid w:val="005135F3"/>
    <w:rsid w:val="00533198"/>
    <w:rsid w:val="00555EEF"/>
    <w:rsid w:val="005564C0"/>
    <w:rsid w:val="0055663C"/>
    <w:rsid w:val="005602B4"/>
    <w:rsid w:val="00561A2E"/>
    <w:rsid w:val="005657EE"/>
    <w:rsid w:val="00611AC0"/>
    <w:rsid w:val="00613CAA"/>
    <w:rsid w:val="0061428D"/>
    <w:rsid w:val="00641647"/>
    <w:rsid w:val="00650A8C"/>
    <w:rsid w:val="00661406"/>
    <w:rsid w:val="00672DDA"/>
    <w:rsid w:val="006E03D8"/>
    <w:rsid w:val="006E0E34"/>
    <w:rsid w:val="006F2B84"/>
    <w:rsid w:val="006F4DAD"/>
    <w:rsid w:val="0070610E"/>
    <w:rsid w:val="00714A9D"/>
    <w:rsid w:val="00715C66"/>
    <w:rsid w:val="00715EA7"/>
    <w:rsid w:val="007421FC"/>
    <w:rsid w:val="0075617A"/>
    <w:rsid w:val="007722A6"/>
    <w:rsid w:val="00772824"/>
    <w:rsid w:val="00775E52"/>
    <w:rsid w:val="00780E29"/>
    <w:rsid w:val="00782ADF"/>
    <w:rsid w:val="00793DA1"/>
    <w:rsid w:val="00795F7E"/>
    <w:rsid w:val="007A4135"/>
    <w:rsid w:val="007A7BB7"/>
    <w:rsid w:val="007C7E13"/>
    <w:rsid w:val="007D2957"/>
    <w:rsid w:val="007E5851"/>
    <w:rsid w:val="007F0972"/>
    <w:rsid w:val="007F6657"/>
    <w:rsid w:val="00803193"/>
    <w:rsid w:val="008150F3"/>
    <w:rsid w:val="00826D7A"/>
    <w:rsid w:val="00850763"/>
    <w:rsid w:val="008651E5"/>
    <w:rsid w:val="00874244"/>
    <w:rsid w:val="00876EE2"/>
    <w:rsid w:val="0088447E"/>
    <w:rsid w:val="008C19BD"/>
    <w:rsid w:val="008F6724"/>
    <w:rsid w:val="00915824"/>
    <w:rsid w:val="00937731"/>
    <w:rsid w:val="00945669"/>
    <w:rsid w:val="00955D50"/>
    <w:rsid w:val="00976307"/>
    <w:rsid w:val="009A615B"/>
    <w:rsid w:val="009B326D"/>
    <w:rsid w:val="009E06CC"/>
    <w:rsid w:val="009E76C7"/>
    <w:rsid w:val="00A22C48"/>
    <w:rsid w:val="00A83C8F"/>
    <w:rsid w:val="00A8573C"/>
    <w:rsid w:val="00AB46D1"/>
    <w:rsid w:val="00AC529F"/>
    <w:rsid w:val="00AF6C97"/>
    <w:rsid w:val="00B00FE5"/>
    <w:rsid w:val="00B10C36"/>
    <w:rsid w:val="00B122AE"/>
    <w:rsid w:val="00B63A5C"/>
    <w:rsid w:val="00B71E65"/>
    <w:rsid w:val="00B73DE2"/>
    <w:rsid w:val="00B86697"/>
    <w:rsid w:val="00B87108"/>
    <w:rsid w:val="00B94128"/>
    <w:rsid w:val="00BE5957"/>
    <w:rsid w:val="00C40232"/>
    <w:rsid w:val="00C43DEE"/>
    <w:rsid w:val="00C827BF"/>
    <w:rsid w:val="00C861F9"/>
    <w:rsid w:val="00C86A7D"/>
    <w:rsid w:val="00CD3C27"/>
    <w:rsid w:val="00CE4210"/>
    <w:rsid w:val="00CF28CD"/>
    <w:rsid w:val="00D16EBE"/>
    <w:rsid w:val="00D16F64"/>
    <w:rsid w:val="00D31C3E"/>
    <w:rsid w:val="00D31E25"/>
    <w:rsid w:val="00D406AC"/>
    <w:rsid w:val="00D65711"/>
    <w:rsid w:val="00D66E9B"/>
    <w:rsid w:val="00D770AB"/>
    <w:rsid w:val="00D90937"/>
    <w:rsid w:val="00DB4BA5"/>
    <w:rsid w:val="00DB66BF"/>
    <w:rsid w:val="00DC7A45"/>
    <w:rsid w:val="00E01BA8"/>
    <w:rsid w:val="00E06141"/>
    <w:rsid w:val="00E103F7"/>
    <w:rsid w:val="00E11DD4"/>
    <w:rsid w:val="00E172FB"/>
    <w:rsid w:val="00E21C72"/>
    <w:rsid w:val="00E419D2"/>
    <w:rsid w:val="00E50D6A"/>
    <w:rsid w:val="00E566B6"/>
    <w:rsid w:val="00E7714B"/>
    <w:rsid w:val="00EE3286"/>
    <w:rsid w:val="00F32C60"/>
    <w:rsid w:val="00F7409E"/>
    <w:rsid w:val="00FD018C"/>
    <w:rsid w:val="00FD4265"/>
    <w:rsid w:val="00FE16C2"/>
    <w:rsid w:val="00FF2706"/>
    <w:rsid w:val="00FF2E80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714B"/>
    <w:pPr>
      <w:ind w:left="720"/>
      <w:contextualSpacing/>
    </w:pPr>
  </w:style>
  <w:style w:type="paragraph" w:customStyle="1" w:styleId="ConsPlusTitle">
    <w:name w:val="ConsPlusTitle"/>
    <w:rsid w:val="0094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E5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7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406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40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406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06AC"/>
  </w:style>
  <w:style w:type="paragraph" w:styleId="aa">
    <w:name w:val="footer"/>
    <w:basedOn w:val="a"/>
    <w:link w:val="ab"/>
    <w:uiPriority w:val="99"/>
    <w:rsid w:val="001623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62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62320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6232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714B"/>
    <w:pPr>
      <w:ind w:left="720"/>
      <w:contextualSpacing/>
    </w:pPr>
  </w:style>
  <w:style w:type="paragraph" w:customStyle="1" w:styleId="ConsPlusTitle">
    <w:name w:val="ConsPlusTitle"/>
    <w:rsid w:val="0094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E5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7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406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40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406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06AC"/>
  </w:style>
  <w:style w:type="paragraph" w:styleId="aa">
    <w:name w:val="footer"/>
    <w:basedOn w:val="a"/>
    <w:link w:val="ab"/>
    <w:uiPriority w:val="99"/>
    <w:rsid w:val="001623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62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62320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6232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2020-03-23T05:56:00Z</cp:lastPrinted>
  <dcterms:created xsi:type="dcterms:W3CDTF">2019-05-06T06:19:00Z</dcterms:created>
  <dcterms:modified xsi:type="dcterms:W3CDTF">2020-11-09T00:13:00Z</dcterms:modified>
</cp:coreProperties>
</file>