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6E" w:rsidRPr="001F756E" w:rsidRDefault="001F756E" w:rsidP="008D15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6E">
        <w:rPr>
          <w:rFonts w:ascii="Times New Roman" w:hAnsi="Times New Roman" w:cs="Times New Roman"/>
          <w:sz w:val="28"/>
          <w:szCs w:val="28"/>
        </w:rPr>
        <w:t>ПРИМОРЦЫ МОГУТ ВОСПОЛЬЗОВАТЬСЯ БЕСПЛАТНОЙ</w:t>
      </w:r>
      <w:r w:rsidR="008D15BD">
        <w:rPr>
          <w:rFonts w:ascii="Times New Roman" w:hAnsi="Times New Roman" w:cs="Times New Roman"/>
          <w:sz w:val="28"/>
          <w:szCs w:val="28"/>
        </w:rPr>
        <w:t xml:space="preserve"> </w:t>
      </w:r>
      <w:r w:rsidRPr="001F756E">
        <w:rPr>
          <w:rFonts w:ascii="Times New Roman" w:hAnsi="Times New Roman" w:cs="Times New Roman"/>
          <w:sz w:val="28"/>
          <w:szCs w:val="28"/>
        </w:rPr>
        <w:t>ЮРИДИЧЕСКОЙ ПОМОЩЬЮ</w:t>
      </w:r>
      <w:r>
        <w:rPr>
          <w:rFonts w:ascii="Times New Roman" w:hAnsi="Times New Roman" w:cs="Times New Roman"/>
          <w:sz w:val="28"/>
          <w:szCs w:val="28"/>
        </w:rPr>
        <w:t xml:space="preserve"> АДВОКАТОВ</w:t>
      </w:r>
    </w:p>
    <w:p w:rsidR="001F756E" w:rsidRDefault="001F756E" w:rsidP="001F75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56E">
        <w:rPr>
          <w:rFonts w:ascii="Times New Roman" w:hAnsi="Times New Roman" w:cs="Times New Roman"/>
          <w:sz w:val="28"/>
          <w:szCs w:val="28"/>
        </w:rPr>
        <w:t xml:space="preserve">Бесплатная юридическая помощь на территории Приморского края доступна </w:t>
      </w:r>
      <w:r w:rsidR="004C0E38">
        <w:rPr>
          <w:rFonts w:ascii="Times New Roman" w:hAnsi="Times New Roman" w:cs="Times New Roman"/>
          <w:sz w:val="28"/>
          <w:szCs w:val="28"/>
        </w:rPr>
        <w:t>инвалидам всех групп</w:t>
      </w:r>
      <w:bookmarkStart w:id="0" w:name="_GoBack"/>
      <w:bookmarkEnd w:id="0"/>
      <w:r w:rsidRPr="001F756E">
        <w:rPr>
          <w:rFonts w:ascii="Times New Roman" w:hAnsi="Times New Roman" w:cs="Times New Roman"/>
          <w:sz w:val="28"/>
          <w:szCs w:val="28"/>
        </w:rPr>
        <w:t>, ветеранам Великой Отечественной войны,</w:t>
      </w:r>
      <w:r>
        <w:rPr>
          <w:rFonts w:ascii="Times New Roman" w:hAnsi="Times New Roman" w:cs="Times New Roman"/>
          <w:sz w:val="28"/>
          <w:szCs w:val="28"/>
        </w:rPr>
        <w:t xml:space="preserve"> ветеранам труда,</w:t>
      </w:r>
      <w:r w:rsidRPr="001F756E">
        <w:rPr>
          <w:rFonts w:ascii="Times New Roman" w:hAnsi="Times New Roman" w:cs="Times New Roman"/>
          <w:sz w:val="28"/>
          <w:szCs w:val="28"/>
        </w:rPr>
        <w:t xml:space="preserve"> детям-сиротам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56E">
        <w:t xml:space="preserve"> </w:t>
      </w:r>
      <w:r w:rsidRPr="001F756E">
        <w:rPr>
          <w:rFonts w:ascii="Times New Roman" w:hAnsi="Times New Roman" w:cs="Times New Roman"/>
          <w:sz w:val="28"/>
          <w:szCs w:val="28"/>
        </w:rPr>
        <w:t>гражданам, пострадавшим в результате чрезвычайн</w:t>
      </w:r>
      <w:r w:rsidR="008D15BD">
        <w:rPr>
          <w:rFonts w:ascii="Times New Roman" w:hAnsi="Times New Roman" w:cs="Times New Roman"/>
          <w:sz w:val="28"/>
          <w:szCs w:val="28"/>
        </w:rPr>
        <w:t>ых</w:t>
      </w:r>
      <w:r w:rsidRPr="001F756E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8D15B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756E">
        <w:rPr>
          <w:rFonts w:ascii="Times New Roman" w:hAnsi="Times New Roman" w:cs="Times New Roman"/>
          <w:sz w:val="28"/>
          <w:szCs w:val="28"/>
        </w:rPr>
        <w:t xml:space="preserve">гражданам, среднедушевой доход семей которых ниже величины прожиточного минимума, установленного в Приморском </w:t>
      </w:r>
      <w:r w:rsidR="004C0E38" w:rsidRPr="001F756E">
        <w:rPr>
          <w:rFonts w:ascii="Times New Roman" w:hAnsi="Times New Roman" w:cs="Times New Roman"/>
          <w:sz w:val="28"/>
          <w:szCs w:val="28"/>
        </w:rPr>
        <w:t>крае</w:t>
      </w:r>
      <w:r w:rsidR="004C0E38">
        <w:rPr>
          <w:rFonts w:ascii="Times New Roman" w:hAnsi="Times New Roman" w:cs="Times New Roman"/>
          <w:sz w:val="28"/>
          <w:szCs w:val="28"/>
        </w:rPr>
        <w:t>,</w:t>
      </w:r>
      <w:r w:rsidR="004C0E38" w:rsidRPr="004C0E38">
        <w:t xml:space="preserve"> </w:t>
      </w:r>
      <w:r w:rsidR="004C0E38" w:rsidRPr="004C0E38">
        <w:rPr>
          <w:rFonts w:ascii="Times New Roman" w:hAnsi="Times New Roman" w:cs="Times New Roman"/>
          <w:sz w:val="28"/>
          <w:szCs w:val="28"/>
        </w:rPr>
        <w:t>член</w:t>
      </w:r>
      <w:r w:rsidR="004C0E38">
        <w:rPr>
          <w:rFonts w:ascii="Times New Roman" w:hAnsi="Times New Roman" w:cs="Times New Roman"/>
          <w:sz w:val="28"/>
          <w:szCs w:val="28"/>
        </w:rPr>
        <w:t>ам</w:t>
      </w:r>
      <w:r w:rsidR="004C0E38" w:rsidRPr="004C0E38">
        <w:rPr>
          <w:rFonts w:ascii="Times New Roman" w:hAnsi="Times New Roman" w:cs="Times New Roman"/>
          <w:sz w:val="28"/>
          <w:szCs w:val="28"/>
        </w:rPr>
        <w:t xml:space="preserve"> семей военнослужащих, </w:t>
      </w:r>
      <w:r w:rsidR="00D5242B">
        <w:rPr>
          <w:rFonts w:ascii="Times New Roman" w:hAnsi="Times New Roman" w:cs="Times New Roman"/>
          <w:sz w:val="28"/>
          <w:szCs w:val="28"/>
        </w:rPr>
        <w:t xml:space="preserve">погибших в ходе СВО </w:t>
      </w:r>
      <w:r w:rsidR="004C0E38">
        <w:rPr>
          <w:rFonts w:ascii="Times New Roman" w:hAnsi="Times New Roman" w:cs="Times New Roman"/>
          <w:sz w:val="28"/>
          <w:szCs w:val="28"/>
        </w:rPr>
        <w:t>и</w:t>
      </w:r>
      <w:r w:rsidR="008D15BD">
        <w:rPr>
          <w:rFonts w:ascii="Times New Roman" w:hAnsi="Times New Roman" w:cs="Times New Roman"/>
          <w:sz w:val="28"/>
          <w:szCs w:val="28"/>
        </w:rPr>
        <w:t xml:space="preserve"> другим социальным категориям граждан.</w:t>
      </w:r>
    </w:p>
    <w:p w:rsidR="008D15BD" w:rsidRDefault="001F756E" w:rsidP="001F75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56E">
        <w:rPr>
          <w:rFonts w:ascii="Times New Roman" w:hAnsi="Times New Roman" w:cs="Times New Roman"/>
          <w:sz w:val="28"/>
          <w:szCs w:val="28"/>
        </w:rPr>
        <w:t>Адвокаты</w:t>
      </w:r>
      <w:r w:rsidR="008D15BD">
        <w:rPr>
          <w:rFonts w:ascii="Times New Roman" w:hAnsi="Times New Roman" w:cs="Times New Roman"/>
          <w:sz w:val="28"/>
          <w:szCs w:val="28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>консультир</w:t>
      </w:r>
      <w:r w:rsidR="008D15BD">
        <w:rPr>
          <w:rFonts w:ascii="Times New Roman" w:hAnsi="Times New Roman" w:cs="Times New Roman"/>
          <w:sz w:val="28"/>
          <w:szCs w:val="28"/>
        </w:rPr>
        <w:t>уют</w:t>
      </w:r>
      <w:r w:rsidR="008D15BD" w:rsidRPr="008D15BD">
        <w:rPr>
          <w:rFonts w:ascii="Times New Roman" w:hAnsi="Times New Roman" w:cs="Times New Roman"/>
          <w:sz w:val="28"/>
          <w:szCs w:val="28"/>
        </w:rPr>
        <w:t xml:space="preserve"> граждан в устной и письменной форме</w:t>
      </w:r>
      <w:r w:rsidR="008D15BD">
        <w:rPr>
          <w:rFonts w:ascii="Times New Roman" w:hAnsi="Times New Roman" w:cs="Times New Roman"/>
          <w:sz w:val="28"/>
          <w:szCs w:val="28"/>
        </w:rPr>
        <w:t>,</w:t>
      </w:r>
      <w:r w:rsidR="008D15BD" w:rsidRPr="001F756E">
        <w:rPr>
          <w:rFonts w:ascii="Times New Roman" w:hAnsi="Times New Roman" w:cs="Times New Roman"/>
          <w:sz w:val="28"/>
          <w:szCs w:val="28"/>
        </w:rPr>
        <w:t xml:space="preserve"> </w:t>
      </w:r>
      <w:r w:rsidRPr="001F756E">
        <w:rPr>
          <w:rFonts w:ascii="Times New Roman" w:hAnsi="Times New Roman" w:cs="Times New Roman"/>
          <w:sz w:val="28"/>
          <w:szCs w:val="28"/>
        </w:rPr>
        <w:t xml:space="preserve">могут помочь составить </w:t>
      </w:r>
      <w:r w:rsidR="008D15BD">
        <w:rPr>
          <w:rFonts w:ascii="Times New Roman" w:hAnsi="Times New Roman" w:cs="Times New Roman"/>
          <w:sz w:val="28"/>
          <w:szCs w:val="28"/>
        </w:rPr>
        <w:t xml:space="preserve">иск, </w:t>
      </w:r>
      <w:r w:rsidRPr="001F756E">
        <w:rPr>
          <w:rFonts w:ascii="Times New Roman" w:hAnsi="Times New Roman" w:cs="Times New Roman"/>
          <w:sz w:val="28"/>
          <w:szCs w:val="28"/>
        </w:rPr>
        <w:t>заявление или жалобу, а в случае необходимости, представят интересы в суде</w:t>
      </w:r>
      <w:r w:rsidR="008D15BD">
        <w:rPr>
          <w:rFonts w:ascii="Times New Roman" w:hAnsi="Times New Roman" w:cs="Times New Roman"/>
          <w:sz w:val="28"/>
          <w:szCs w:val="28"/>
        </w:rPr>
        <w:t>,</w:t>
      </w:r>
      <w:r w:rsidR="008D15BD" w:rsidRPr="008D15BD">
        <w:rPr>
          <w:rFonts w:ascii="Times New Roman" w:hAnsi="Times New Roman" w:cs="Times New Roman"/>
          <w:sz w:val="28"/>
          <w:szCs w:val="28"/>
        </w:rPr>
        <w:t xml:space="preserve"> государственных органах и организациях</w:t>
      </w:r>
      <w:r w:rsidRPr="001F756E">
        <w:rPr>
          <w:rFonts w:ascii="Times New Roman" w:hAnsi="Times New Roman" w:cs="Times New Roman"/>
          <w:sz w:val="28"/>
          <w:szCs w:val="28"/>
        </w:rPr>
        <w:t>.</w:t>
      </w:r>
    </w:p>
    <w:p w:rsidR="00F513F7" w:rsidRDefault="00F513F7" w:rsidP="001F75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соглашением</w:t>
      </w:r>
      <w:r w:rsidR="00D524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заключенным</w:t>
      </w:r>
      <w:r w:rsidR="00D5242B">
        <w:rPr>
          <w:rFonts w:ascii="Times New Roman" w:hAnsi="Times New Roman" w:cs="Times New Roman"/>
          <w:sz w:val="28"/>
          <w:szCs w:val="28"/>
        </w:rPr>
        <w:t xml:space="preserve"> между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Приморского </w:t>
      </w:r>
      <w:r w:rsidR="002F457F">
        <w:rPr>
          <w:rFonts w:ascii="Times New Roman" w:hAnsi="Times New Roman" w:cs="Times New Roman"/>
          <w:sz w:val="28"/>
          <w:szCs w:val="28"/>
        </w:rPr>
        <w:t>края и</w:t>
      </w:r>
      <w:r>
        <w:rPr>
          <w:rFonts w:ascii="Times New Roman" w:hAnsi="Times New Roman" w:cs="Times New Roman"/>
          <w:sz w:val="28"/>
          <w:szCs w:val="28"/>
        </w:rPr>
        <w:t xml:space="preserve"> Адвокатской палатой Приморского края бесплатную юридическую помощь на территории края оказывают более 60-ти адвокатов.</w:t>
      </w:r>
    </w:p>
    <w:p w:rsidR="00F513F7" w:rsidRDefault="00F513F7" w:rsidP="001F75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списком адвокатов и иной информацией о бесплатной юридической помощи можно ознакомиться на сайте департамента по координации правоохранительной деятельности Приморского края в разделе «Бесплатная юридическая помощь» по ссылке </w:t>
      </w:r>
      <w:hyperlink r:id="rId4" w:history="1">
        <w:r w:rsidRPr="008505B8">
          <w:rPr>
            <w:rStyle w:val="a3"/>
            <w:rFonts w:ascii="Times New Roman" w:hAnsi="Times New Roman" w:cs="Times New Roman"/>
            <w:sz w:val="28"/>
            <w:szCs w:val="28"/>
          </w:rPr>
          <w:t>https://primorsky.ru/authorities/executive-agencies/departments/law/free-legal-aid.php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а также на сайте Адвокатской палаты Приморского края. </w:t>
      </w:r>
      <w:r w:rsidR="00341358">
        <w:rPr>
          <w:rFonts w:ascii="Times New Roman" w:hAnsi="Times New Roman" w:cs="Times New Roman"/>
          <w:sz w:val="28"/>
          <w:szCs w:val="28"/>
        </w:rPr>
        <w:t>Кроме того в</w:t>
      </w:r>
      <w:r>
        <w:rPr>
          <w:rFonts w:ascii="Times New Roman" w:hAnsi="Times New Roman" w:cs="Times New Roman"/>
          <w:sz w:val="28"/>
          <w:szCs w:val="28"/>
        </w:rPr>
        <w:t>сю интересующую информацию можно получить по телефонам: 8</w:t>
      </w:r>
      <w:r w:rsidR="00CD3860">
        <w:rPr>
          <w:rFonts w:ascii="Times New Roman" w:hAnsi="Times New Roman" w:cs="Times New Roman"/>
          <w:sz w:val="28"/>
          <w:szCs w:val="28"/>
        </w:rPr>
        <w:t xml:space="preserve"> (423) 220-83-93, 8 (423) 222-3685.</w:t>
      </w:r>
    </w:p>
    <w:p w:rsidR="00F513F7" w:rsidRDefault="00F513F7" w:rsidP="001F756E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Обращаем внимание</w:t>
      </w:r>
      <w:r w:rsidR="00CD3860">
        <w:rPr>
          <w:rFonts w:ascii="Times New Roman" w:hAnsi="Times New Roman" w:cs="Times New Roman"/>
          <w:sz w:val="28"/>
          <w:szCs w:val="28"/>
        </w:rPr>
        <w:t>, что все виды юридической помощи льготным категориям лиц оказыва</w:t>
      </w:r>
      <w:r w:rsidR="004C0E38">
        <w:rPr>
          <w:rFonts w:ascii="Times New Roman" w:hAnsi="Times New Roman" w:cs="Times New Roman"/>
          <w:sz w:val="28"/>
          <w:szCs w:val="28"/>
        </w:rPr>
        <w:t>ю</w:t>
      </w:r>
      <w:r w:rsidR="00CD3860">
        <w:rPr>
          <w:rFonts w:ascii="Times New Roman" w:hAnsi="Times New Roman" w:cs="Times New Roman"/>
          <w:sz w:val="28"/>
          <w:szCs w:val="28"/>
        </w:rPr>
        <w:t>тся абсолютно бесплатно! Будьте внимательны</w:t>
      </w:r>
      <w:r w:rsidR="004531D9">
        <w:rPr>
          <w:rFonts w:ascii="Times New Roman" w:hAnsi="Times New Roman" w:cs="Times New Roman"/>
          <w:sz w:val="28"/>
          <w:szCs w:val="28"/>
        </w:rPr>
        <w:t>! Убедитесь, что услугу оказывает адвокат</w:t>
      </w:r>
      <w:r w:rsidR="004531D9" w:rsidRPr="004531D9">
        <w:rPr>
          <w:rFonts w:ascii="Times New Roman" w:hAnsi="Times New Roman" w:cs="Times New Roman"/>
          <w:sz w:val="28"/>
          <w:szCs w:val="28"/>
        </w:rPr>
        <w:t>, участвующи</w:t>
      </w:r>
      <w:r w:rsidR="004531D9">
        <w:rPr>
          <w:rFonts w:ascii="Times New Roman" w:hAnsi="Times New Roman" w:cs="Times New Roman"/>
          <w:sz w:val="28"/>
          <w:szCs w:val="28"/>
        </w:rPr>
        <w:t>й</w:t>
      </w:r>
      <w:r w:rsidR="004531D9" w:rsidRPr="004531D9">
        <w:rPr>
          <w:rFonts w:ascii="Times New Roman" w:hAnsi="Times New Roman" w:cs="Times New Roman"/>
          <w:sz w:val="28"/>
          <w:szCs w:val="28"/>
        </w:rPr>
        <w:t xml:space="preserve"> в деятельности государственной системы бесплатной юридической помощи.</w:t>
      </w:r>
      <w:r w:rsidR="004531D9">
        <w:rPr>
          <w:rFonts w:ascii="Times New Roman" w:hAnsi="Times New Roman" w:cs="Times New Roman"/>
          <w:sz w:val="28"/>
          <w:szCs w:val="28"/>
        </w:rPr>
        <w:t xml:space="preserve"> В</w:t>
      </w:r>
      <w:r w:rsidR="00CD3860">
        <w:rPr>
          <w:rFonts w:ascii="Times New Roman" w:hAnsi="Times New Roman" w:cs="Times New Roman"/>
          <w:sz w:val="28"/>
          <w:szCs w:val="28"/>
        </w:rPr>
        <w:t xml:space="preserve"> случае, если </w:t>
      </w:r>
      <w:r w:rsidR="004531D9">
        <w:rPr>
          <w:rFonts w:ascii="Times New Roman" w:hAnsi="Times New Roman" w:cs="Times New Roman"/>
          <w:sz w:val="28"/>
          <w:szCs w:val="28"/>
        </w:rPr>
        <w:t>на консультации Вам предлагают дополнительные платные услуги – скорее всего перед Вами мошенники</w:t>
      </w:r>
      <w:r w:rsidR="00B035CC">
        <w:rPr>
          <w:rFonts w:ascii="Times New Roman" w:hAnsi="Times New Roman" w:cs="Times New Roman"/>
          <w:sz w:val="28"/>
          <w:szCs w:val="28"/>
        </w:rPr>
        <w:t>!</w:t>
      </w:r>
      <w:r w:rsidR="004531D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13F7" w:rsidSect="001F75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D2"/>
    <w:rsid w:val="001F756E"/>
    <w:rsid w:val="002F457F"/>
    <w:rsid w:val="00341358"/>
    <w:rsid w:val="003E4186"/>
    <w:rsid w:val="004531D9"/>
    <w:rsid w:val="004C0E38"/>
    <w:rsid w:val="005C1271"/>
    <w:rsid w:val="007C73D2"/>
    <w:rsid w:val="008D15BD"/>
    <w:rsid w:val="00B035CC"/>
    <w:rsid w:val="00CD3860"/>
    <w:rsid w:val="00D5242B"/>
    <w:rsid w:val="00F513F7"/>
    <w:rsid w:val="00F7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28C3"/>
  <w15:chartTrackingRefBased/>
  <w15:docId w15:val="{CE04967D-BB04-411D-988A-0C578DE7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3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morsky.ru/authorities/executive-agencies/departments/law/free-legal-ai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Митякина Елена Владимировна</dc:creator>
  <cp:keywords/>
  <dc:description/>
  <cp:lastModifiedBy>Митякина Елена Владимировна</cp:lastModifiedBy>
  <cp:revision>5</cp:revision>
  <dcterms:created xsi:type="dcterms:W3CDTF">2023-01-24T02:26:00Z</dcterms:created>
  <dcterms:modified xsi:type="dcterms:W3CDTF">2023-01-25T07:01:00Z</dcterms:modified>
</cp:coreProperties>
</file>